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67" w:rsidRPr="002553AB" w:rsidRDefault="00E55E67" w:rsidP="00E55E6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Department Planning Template</w:t>
      </w:r>
    </w:p>
    <w:p w:rsidR="00E55E67" w:rsidRDefault="00E55E67" w:rsidP="00E55E67"/>
    <w:p w:rsidR="005122B5" w:rsidRDefault="005122B5" w:rsidP="00E55E67"/>
    <w:p w:rsidR="00E55E67" w:rsidRPr="00054722" w:rsidRDefault="00E55E67" w:rsidP="00E55E67">
      <w:pPr>
        <w:shd w:val="clear" w:color="auto" w:fill="B6DDE8" w:themeFill="accent5" w:themeFillTint="66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Spring Term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 xml:space="preserve">      </w:t>
      </w:r>
    </w:p>
    <w:p w:rsidR="00E55E67" w:rsidRDefault="00E55E67" w:rsidP="00E55E67">
      <w:pPr>
        <w:tabs>
          <w:tab w:val="right" w:pos="10530"/>
        </w:tabs>
      </w:pPr>
      <w:r>
        <w:t>Due to your executive dean or vice president by end of spring term</w:t>
      </w:r>
    </w:p>
    <w:p w:rsidR="00E55E67" w:rsidRDefault="00E55E67" w:rsidP="00E55E67">
      <w:pPr>
        <w:tabs>
          <w:tab w:val="right" w:pos="10530"/>
        </w:tabs>
      </w:pPr>
      <w:r>
        <w:t>Please limit your report to three or four pages</w:t>
      </w:r>
      <w:r>
        <w:tab/>
      </w:r>
    </w:p>
    <w:p w:rsidR="00E55E67" w:rsidRDefault="00E55E67" w:rsidP="00E55E67">
      <w:pPr>
        <w:rPr>
          <w:b/>
        </w:rPr>
      </w:pPr>
    </w:p>
    <w:p w:rsidR="00E55E67" w:rsidRPr="00271D16" w:rsidRDefault="00E55E67" w:rsidP="00E55E67">
      <w:pPr>
        <w:spacing w:after="120"/>
        <w:rPr>
          <w:rFonts w:asciiTheme="majorHAnsi" w:hAnsiTheme="majorHAnsi"/>
          <w:b/>
          <w:sz w:val="26"/>
          <w:szCs w:val="26"/>
        </w:rPr>
      </w:pPr>
      <w:r w:rsidRPr="00271D16">
        <w:rPr>
          <w:rFonts w:asciiTheme="majorHAnsi" w:hAnsiTheme="majorHAnsi"/>
          <w:b/>
          <w:sz w:val="26"/>
          <w:szCs w:val="26"/>
        </w:rPr>
        <w:t>Section 1: Progress Report</w:t>
      </w:r>
      <w:r w:rsidRPr="00271D16">
        <w:rPr>
          <w:rFonts w:asciiTheme="majorHAnsi" w:hAnsiTheme="majorHAnsi"/>
          <w:b/>
          <w:sz w:val="26"/>
          <w:szCs w:val="26"/>
        </w:rPr>
        <w:tab/>
      </w:r>
    </w:p>
    <w:p w:rsidR="00E55E67" w:rsidRDefault="00E55E67" w:rsidP="00E55E67">
      <w:pPr>
        <w:rPr>
          <w:i/>
        </w:rPr>
      </w:pPr>
      <w:r w:rsidRPr="00F0007B">
        <w:rPr>
          <w:i/>
        </w:rPr>
        <w:t>After department-wide engagement and conversation, please report on the progress you have made toward department goals and college-wide strategic directions.</w:t>
      </w:r>
      <w:r>
        <w:rPr>
          <w:i/>
        </w:rPr>
        <w:t xml:space="preserve"> </w:t>
      </w:r>
    </w:p>
    <w:p w:rsidR="00E55E67" w:rsidRDefault="00E55E67" w:rsidP="00E55E67">
      <w:pPr>
        <w:rPr>
          <w:i/>
        </w:rPr>
      </w:pPr>
    </w:p>
    <w:p w:rsidR="00E55E67" w:rsidRDefault="00E55E67" w:rsidP="00E55E67">
      <w:pPr>
        <w:rPr>
          <w:i/>
        </w:rPr>
      </w:pPr>
      <w:r>
        <w:rPr>
          <w:i/>
        </w:rPr>
        <w:t>Your report should:</w:t>
      </w:r>
    </w:p>
    <w:p w:rsidR="00E55E67" w:rsidRPr="0001206D" w:rsidRDefault="00E55E67" w:rsidP="00E55E67">
      <w:pPr>
        <w:pStyle w:val="ListParagraph"/>
        <w:numPr>
          <w:ilvl w:val="0"/>
          <w:numId w:val="5"/>
        </w:numPr>
        <w:ind w:left="360"/>
      </w:pPr>
      <w:r>
        <w:rPr>
          <w:i/>
        </w:rPr>
        <w:t>Be organized around key goals and strategies for the department and provide a brief narrative on progress made over the past year(s)</w:t>
      </w:r>
    </w:p>
    <w:p w:rsidR="00E55E67" w:rsidRPr="00054722" w:rsidRDefault="00E55E67" w:rsidP="00E55E67">
      <w:pPr>
        <w:pStyle w:val="ListParagraph"/>
        <w:numPr>
          <w:ilvl w:val="0"/>
          <w:numId w:val="5"/>
        </w:numPr>
        <w:ind w:left="360"/>
      </w:pPr>
      <w:r>
        <w:rPr>
          <w:i/>
        </w:rPr>
        <w:t>Keep to high-level points and major milestones</w:t>
      </w:r>
    </w:p>
    <w:p w:rsidR="00E55E67" w:rsidRPr="0001206D" w:rsidRDefault="00E55E67" w:rsidP="00E55E67">
      <w:pPr>
        <w:pStyle w:val="ListParagraph"/>
        <w:numPr>
          <w:ilvl w:val="0"/>
          <w:numId w:val="5"/>
        </w:numPr>
        <w:ind w:left="360"/>
      </w:pPr>
      <w:r>
        <w:rPr>
          <w:i/>
        </w:rPr>
        <w:t>Address standard data elements, with the understanding that year end data will be finalized over the summer</w:t>
      </w:r>
    </w:p>
    <w:p w:rsidR="00E55E67" w:rsidRPr="00A74891" w:rsidRDefault="00E55E67" w:rsidP="00E55E67">
      <w:pPr>
        <w:pStyle w:val="ListParagraph"/>
        <w:numPr>
          <w:ilvl w:val="0"/>
          <w:numId w:val="5"/>
        </w:numPr>
        <w:ind w:left="360"/>
      </w:pPr>
      <w:r>
        <w:rPr>
          <w:i/>
        </w:rPr>
        <w:t xml:space="preserve">Include or reference </w:t>
      </w:r>
      <w:r w:rsidRPr="00A74891">
        <w:rPr>
          <w:i/>
        </w:rPr>
        <w:t>evidence to support your assessment</w:t>
      </w:r>
    </w:p>
    <w:p w:rsidR="00E55E67" w:rsidRPr="0001206D" w:rsidRDefault="00E55E67" w:rsidP="00E55E67">
      <w:pPr>
        <w:pStyle w:val="ListParagraph"/>
        <w:numPr>
          <w:ilvl w:val="0"/>
          <w:numId w:val="5"/>
        </w:numPr>
        <w:ind w:left="360"/>
      </w:pPr>
      <w:r w:rsidRPr="0001206D">
        <w:rPr>
          <w:i/>
        </w:rPr>
        <w:t xml:space="preserve">Acknowledge and celebrate accomplishments </w:t>
      </w:r>
    </w:p>
    <w:p w:rsidR="00E55E67" w:rsidRPr="0001206D" w:rsidRDefault="00E55E67" w:rsidP="00E55E67">
      <w:pPr>
        <w:pStyle w:val="ListParagraph"/>
        <w:numPr>
          <w:ilvl w:val="0"/>
          <w:numId w:val="5"/>
        </w:numPr>
        <w:ind w:left="360"/>
      </w:pPr>
      <w:r>
        <w:rPr>
          <w:i/>
        </w:rPr>
        <w:t>Comment on setbacks and/or adjustments that have been made</w:t>
      </w:r>
    </w:p>
    <w:p w:rsidR="00E55E67" w:rsidRDefault="00E55E67" w:rsidP="00E55E67"/>
    <w:p w:rsidR="00422521" w:rsidRDefault="00422521" w:rsidP="00E55E67"/>
    <w:p w:rsidR="00E55E67" w:rsidRPr="00271D16" w:rsidRDefault="00E55E67" w:rsidP="00E55E67">
      <w:pPr>
        <w:spacing w:after="120"/>
        <w:rPr>
          <w:rFonts w:asciiTheme="majorHAnsi" w:hAnsiTheme="majorHAnsi"/>
          <w:b/>
          <w:sz w:val="26"/>
          <w:szCs w:val="26"/>
        </w:rPr>
      </w:pPr>
      <w:r w:rsidRPr="00271D16">
        <w:rPr>
          <w:rFonts w:asciiTheme="majorHAnsi" w:hAnsiTheme="majorHAnsi"/>
          <w:b/>
          <w:sz w:val="26"/>
          <w:szCs w:val="26"/>
        </w:rPr>
        <w:t>Section 2: Looking Ahead</w:t>
      </w:r>
    </w:p>
    <w:p w:rsidR="00E55E67" w:rsidRDefault="00E55E67" w:rsidP="00E55E67">
      <w:pPr>
        <w:rPr>
          <w:i/>
        </w:rPr>
      </w:pPr>
      <w:r>
        <w:rPr>
          <w:i/>
        </w:rPr>
        <w:t xml:space="preserve">After reviewing and discussing </w:t>
      </w:r>
      <w:hyperlink w:anchor="InstitutionalPriorities" w:history="1">
        <w:r w:rsidRPr="00271D16">
          <w:rPr>
            <w:rStyle w:val="Hyperlink"/>
            <w:i/>
            <w:color w:val="0070C0"/>
          </w:rPr>
          <w:t>institutional priorities</w:t>
        </w:r>
      </w:hyperlink>
      <w:r>
        <w:rPr>
          <w:i/>
        </w:rPr>
        <w:t>, identify three to five department goals for the coming academic year(s); these can be continuation of multi-year work and/or new initiatives. Briefly describe your approach to the work. Provide enough information for your executive dean or vice president so that they can provide feedback and guidance. Note: You will have the opportunity over the summer and into fall term to research your ideas and develop plans.</w:t>
      </w:r>
    </w:p>
    <w:p w:rsidR="00E55E67" w:rsidRDefault="00E55E67" w:rsidP="00E55E67">
      <w:pPr>
        <w:rPr>
          <w:i/>
        </w:rPr>
      </w:pPr>
    </w:p>
    <w:p w:rsidR="00422521" w:rsidRDefault="00422521" w:rsidP="00E55E67">
      <w:pPr>
        <w:rPr>
          <w:i/>
        </w:rPr>
      </w:pPr>
    </w:p>
    <w:p w:rsidR="00854DB9" w:rsidRPr="00271D16" w:rsidRDefault="00854DB9" w:rsidP="00854DB9">
      <w:pPr>
        <w:spacing w:after="120"/>
        <w:rPr>
          <w:rFonts w:asciiTheme="majorHAnsi" w:hAnsiTheme="majorHAnsi"/>
          <w:b/>
          <w:sz w:val="26"/>
          <w:szCs w:val="26"/>
        </w:rPr>
      </w:pPr>
      <w:r w:rsidRPr="00422521">
        <w:rPr>
          <w:rFonts w:asciiTheme="majorHAnsi" w:hAnsiTheme="majorHAnsi"/>
          <w:b/>
          <w:sz w:val="26"/>
          <w:szCs w:val="26"/>
        </w:rPr>
        <w:t>Section 3: Ideas for improving systems and structures</w:t>
      </w:r>
    </w:p>
    <w:p w:rsidR="00E55E67" w:rsidRPr="00B60BE2" w:rsidRDefault="00B60BE2" w:rsidP="00E55E67">
      <w:pPr>
        <w:rPr>
          <w:i/>
        </w:rPr>
      </w:pPr>
      <w:r>
        <w:rPr>
          <w:i/>
        </w:rPr>
        <w:t xml:space="preserve">Identify any ideas you have for improving cross-departmental or </w:t>
      </w:r>
      <w:proofErr w:type="spellStart"/>
      <w:r>
        <w:rPr>
          <w:i/>
        </w:rPr>
        <w:t>collegewide</w:t>
      </w:r>
      <w:proofErr w:type="spellEnd"/>
      <w:r>
        <w:rPr>
          <w:i/>
        </w:rPr>
        <w:t xml:space="preserve"> systems and structures in support of student learning and institutional effectiveness. These will be brought forward to the Executive Team and Institutional Effectiveness Committee</w:t>
      </w:r>
      <w:r w:rsidR="00422521">
        <w:rPr>
          <w:i/>
        </w:rPr>
        <w:t>.</w:t>
      </w:r>
    </w:p>
    <w:p w:rsidR="00302932" w:rsidRDefault="00302932">
      <w:pPr>
        <w:rPr>
          <w:rFonts w:asciiTheme="majorHAnsi" w:hAnsiTheme="majorHAnsi"/>
          <w:b/>
          <w:sz w:val="26"/>
          <w:szCs w:val="26"/>
        </w:rPr>
      </w:pPr>
    </w:p>
    <w:p w:rsidR="005122B5" w:rsidRDefault="005122B5">
      <w:pPr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</w:p>
    <w:p w:rsidR="00E55E67" w:rsidRPr="00054722" w:rsidRDefault="00E55E67" w:rsidP="00E55E67">
      <w:pPr>
        <w:shd w:val="clear" w:color="auto" w:fill="B6DDE8" w:themeFill="accent5" w:themeFillTint="66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Fall Term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 xml:space="preserve">      </w:t>
      </w:r>
    </w:p>
    <w:p w:rsidR="00E55E67" w:rsidRDefault="00E55E67" w:rsidP="00E55E67"/>
    <w:p w:rsidR="00E55E67" w:rsidRDefault="00E55E67" w:rsidP="00E55E67">
      <w:pPr>
        <w:spacing w:after="12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Department Goals</w:t>
      </w:r>
    </w:p>
    <w:p w:rsidR="00D70429" w:rsidRDefault="00110F66" w:rsidP="005122B5">
      <w:pPr>
        <w:spacing w:after="120"/>
        <w:rPr>
          <w:rFonts w:asciiTheme="majorHAnsi" w:hAnsiTheme="majorHAnsi"/>
          <w:b/>
        </w:rPr>
      </w:pPr>
      <w:proofErr w:type="gramStart"/>
      <w:r w:rsidRPr="00110F66">
        <w:t>After receiving and reviewing feedback from your executive dean or vice president and reviewing</w:t>
      </w:r>
      <w:r>
        <w:t xml:space="preserve"> finalize</w:t>
      </w:r>
      <w:r w:rsidRPr="00110F66">
        <w:t xml:space="preserve"> your department goals for the coming year(s).</w:t>
      </w:r>
      <w:proofErr w:type="gramEnd"/>
      <w:r w:rsidRPr="00110F66">
        <w:t xml:space="preserve"> </w:t>
      </w:r>
      <w:r w:rsidR="00422521">
        <w:t xml:space="preserve"> See </w:t>
      </w:r>
      <w:r w:rsidR="005122B5">
        <w:t>goal worksheet template.</w:t>
      </w:r>
      <w:bookmarkStart w:id="1" w:name="BudgetandResource"/>
      <w:bookmarkEnd w:id="1"/>
    </w:p>
    <w:sectPr w:rsidR="00D70429" w:rsidSect="0065051E">
      <w:footerReference w:type="default" r:id="rId8"/>
      <w:pgSz w:w="12240" w:h="15840"/>
      <w:pgMar w:top="1440" w:right="1440" w:bottom="907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6D" w:rsidRDefault="00FE246D" w:rsidP="009B0661">
      <w:r>
        <w:separator/>
      </w:r>
    </w:p>
  </w:endnote>
  <w:endnote w:type="continuationSeparator" w:id="0">
    <w:p w:rsidR="00FE246D" w:rsidRDefault="00FE246D" w:rsidP="009B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C00000"/>
        <w:sz w:val="20"/>
        <w:szCs w:val="20"/>
      </w:rPr>
      <w:id w:val="-1557934807"/>
      <w:docPartObj>
        <w:docPartGallery w:val="Page Numbers (Bottom of Page)"/>
        <w:docPartUnique/>
      </w:docPartObj>
    </w:sdtPr>
    <w:sdtEndPr>
      <w:rPr>
        <w:b w:val="0"/>
        <w:noProof/>
        <w:color w:val="auto"/>
      </w:rPr>
    </w:sdtEndPr>
    <w:sdtContent>
      <w:p w:rsidR="0065051E" w:rsidRPr="0065051E" w:rsidRDefault="006F68CB" w:rsidP="006F68C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</w:sdtContent>
  </w:sdt>
  <w:p w:rsidR="0065051E" w:rsidRDefault="00650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6D" w:rsidRDefault="00FE246D" w:rsidP="009B0661">
      <w:r>
        <w:separator/>
      </w:r>
    </w:p>
  </w:footnote>
  <w:footnote w:type="continuationSeparator" w:id="0">
    <w:p w:rsidR="00FE246D" w:rsidRDefault="00FE246D" w:rsidP="009B0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CC3"/>
    <w:multiLevelType w:val="hybridMultilevel"/>
    <w:tmpl w:val="048851BC"/>
    <w:lvl w:ilvl="0" w:tplc="86CA60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E1D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17365D" w:themeColor="text2" w:themeShade="BF"/>
        <w:sz w:val="24"/>
      </w:rPr>
    </w:lvl>
    <w:lvl w:ilvl="2" w:tplc="0546AF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433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E9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00A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AC8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CB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C9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42F44"/>
    <w:multiLevelType w:val="hybridMultilevel"/>
    <w:tmpl w:val="E93C65AA"/>
    <w:lvl w:ilvl="0" w:tplc="9E44F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C91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E8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675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017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81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AF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85C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232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8430B"/>
    <w:multiLevelType w:val="hybridMultilevel"/>
    <w:tmpl w:val="977856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D4DAD"/>
    <w:multiLevelType w:val="hybridMultilevel"/>
    <w:tmpl w:val="C47447C8"/>
    <w:lvl w:ilvl="0" w:tplc="7BEEE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725DC"/>
    <w:multiLevelType w:val="hybridMultilevel"/>
    <w:tmpl w:val="9E72075A"/>
    <w:lvl w:ilvl="0" w:tplc="BFBE81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7EB9"/>
    <w:multiLevelType w:val="hybridMultilevel"/>
    <w:tmpl w:val="9E349D32"/>
    <w:lvl w:ilvl="0" w:tplc="30A218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885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472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8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2E6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87A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4D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C2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82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70B79"/>
    <w:multiLevelType w:val="hybridMultilevel"/>
    <w:tmpl w:val="AE2E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750C9"/>
    <w:multiLevelType w:val="hybridMultilevel"/>
    <w:tmpl w:val="E3664F60"/>
    <w:lvl w:ilvl="0" w:tplc="45FA1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13EF"/>
    <w:rsid w:val="0001206D"/>
    <w:rsid w:val="00016205"/>
    <w:rsid w:val="0009653A"/>
    <w:rsid w:val="000A0056"/>
    <w:rsid w:val="000C5921"/>
    <w:rsid w:val="000D1E62"/>
    <w:rsid w:val="00110F66"/>
    <w:rsid w:val="00125130"/>
    <w:rsid w:val="001A6B00"/>
    <w:rsid w:val="001D062F"/>
    <w:rsid w:val="002248CA"/>
    <w:rsid w:val="0022617E"/>
    <w:rsid w:val="002F35B9"/>
    <w:rsid w:val="00302932"/>
    <w:rsid w:val="003076B0"/>
    <w:rsid w:val="003213EF"/>
    <w:rsid w:val="003B05E3"/>
    <w:rsid w:val="0040789C"/>
    <w:rsid w:val="00422521"/>
    <w:rsid w:val="00461912"/>
    <w:rsid w:val="005122B5"/>
    <w:rsid w:val="0051471D"/>
    <w:rsid w:val="0051665F"/>
    <w:rsid w:val="00517442"/>
    <w:rsid w:val="00585366"/>
    <w:rsid w:val="005F0786"/>
    <w:rsid w:val="0060408F"/>
    <w:rsid w:val="00606114"/>
    <w:rsid w:val="0065051E"/>
    <w:rsid w:val="006B6CEE"/>
    <w:rsid w:val="006F2CF6"/>
    <w:rsid w:val="006F68CB"/>
    <w:rsid w:val="0072386F"/>
    <w:rsid w:val="00732A4A"/>
    <w:rsid w:val="007C6307"/>
    <w:rsid w:val="007D23DB"/>
    <w:rsid w:val="007E67CB"/>
    <w:rsid w:val="00842354"/>
    <w:rsid w:val="00854DB9"/>
    <w:rsid w:val="008934C6"/>
    <w:rsid w:val="0089758C"/>
    <w:rsid w:val="008E2197"/>
    <w:rsid w:val="00964F30"/>
    <w:rsid w:val="00970802"/>
    <w:rsid w:val="009B0661"/>
    <w:rsid w:val="009C3DAA"/>
    <w:rsid w:val="00A33605"/>
    <w:rsid w:val="00AB7A5B"/>
    <w:rsid w:val="00AD748C"/>
    <w:rsid w:val="00AF16F8"/>
    <w:rsid w:val="00B20CE2"/>
    <w:rsid w:val="00B60161"/>
    <w:rsid w:val="00B60BE2"/>
    <w:rsid w:val="00BF2A10"/>
    <w:rsid w:val="00C80C48"/>
    <w:rsid w:val="00CF0A0B"/>
    <w:rsid w:val="00CF3A37"/>
    <w:rsid w:val="00D22E59"/>
    <w:rsid w:val="00D67C37"/>
    <w:rsid w:val="00D70429"/>
    <w:rsid w:val="00D94463"/>
    <w:rsid w:val="00E1306D"/>
    <w:rsid w:val="00E55E67"/>
    <w:rsid w:val="00ED3129"/>
    <w:rsid w:val="00F0007B"/>
    <w:rsid w:val="00F17EE6"/>
    <w:rsid w:val="00F76AF7"/>
    <w:rsid w:val="00FE246D"/>
    <w:rsid w:val="00FF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06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0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0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B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7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DAA"/>
  </w:style>
  <w:style w:type="paragraph" w:styleId="Footer">
    <w:name w:val="footer"/>
    <w:basedOn w:val="Normal"/>
    <w:link w:val="FooterChar"/>
    <w:uiPriority w:val="99"/>
    <w:unhideWhenUsed/>
    <w:rsid w:val="009C3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DAA"/>
  </w:style>
  <w:style w:type="character" w:styleId="CommentReference">
    <w:name w:val="annotation reference"/>
    <w:basedOn w:val="DefaultParagraphFont"/>
    <w:uiPriority w:val="99"/>
    <w:semiHidden/>
    <w:unhideWhenUsed/>
    <w:rsid w:val="00604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8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0F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06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0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0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B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DAA"/>
  </w:style>
  <w:style w:type="paragraph" w:styleId="Footer">
    <w:name w:val="footer"/>
    <w:basedOn w:val="Normal"/>
    <w:link w:val="FooterChar"/>
    <w:uiPriority w:val="99"/>
    <w:unhideWhenUsed/>
    <w:rsid w:val="009C3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DAA"/>
  </w:style>
  <w:style w:type="character" w:styleId="CommentReference">
    <w:name w:val="annotation reference"/>
    <w:basedOn w:val="DefaultParagraphFont"/>
    <w:uiPriority w:val="99"/>
    <w:semiHidden/>
    <w:unhideWhenUsed/>
    <w:rsid w:val="00604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8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0F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D0E2-D96F-467E-BF00-73060F4F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SteeleJ</dc:creator>
  <cp:lastModifiedBy>Lori</cp:lastModifiedBy>
  <cp:revision>5</cp:revision>
  <cp:lastPrinted>2016-03-31T16:29:00Z</cp:lastPrinted>
  <dcterms:created xsi:type="dcterms:W3CDTF">2016-10-10T23:49:00Z</dcterms:created>
  <dcterms:modified xsi:type="dcterms:W3CDTF">2016-10-19T21:39:00Z</dcterms:modified>
</cp:coreProperties>
</file>